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A167" w14:textId="6BBD4726" w:rsidR="001D7CE2" w:rsidRPr="00F66042" w:rsidRDefault="00B703C6" w:rsidP="001D7CE2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noProof/>
        </w:rPr>
        <w:pict w14:anchorId="418AA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0" type="#_x0000_t75" alt="" style="position:absolute;left:0;text-align:left;margin-left:528pt;margin-top:-9pt;width:240pt;height:3in;z-index:-1">
            <v:imagedata r:id="rId7" r:href="rId8" cropbottom="1986f" cropleft="1598f"/>
          </v:shape>
        </w:pict>
      </w:r>
      <w:r w:rsidR="001D7CE2"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r w:rsidR="001D7CE2"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 </w:t>
      </w:r>
      <w:r w:rsidR="001D7CE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Proportion</w:t>
      </w:r>
      <w:r w:rsidR="001D7CE2"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="001D7CE2"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="001D7CE2"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4DD4C80E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>6 sheep take 18 minutes to shear.</w:t>
      </w:r>
    </w:p>
    <w:p w14:paraId="770BA08B" w14:textId="77777777" w:rsidR="00B703C6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 xml:space="preserve">How long will 12 sheep take?   </w:t>
      </w:r>
    </w:p>
    <w:p w14:paraId="141ADE13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>How long will 200 sheep take?</w:t>
      </w:r>
    </w:p>
    <w:p w14:paraId="65C62FD4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7F25C94E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u w:val="single"/>
          <w:lang w:val="en-US"/>
        </w:rPr>
      </w:pPr>
      <w:r w:rsidRPr="00F66042">
        <w:rPr>
          <w:rFonts w:ascii="Verdana" w:hAnsi="Verdana"/>
          <w:b/>
          <w:sz w:val="36"/>
          <w:szCs w:val="36"/>
          <w:u w:val="single"/>
          <w:lang w:val="en-US"/>
        </w:rPr>
        <w:t>Direct proportion:</w:t>
      </w:r>
    </w:p>
    <w:p w14:paraId="67A8A7C0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A</w:t>
      </w:r>
      <w:r w:rsidRPr="00F66042">
        <w:rPr>
          <w:rFonts w:ascii="Verdana" w:hAnsi="Verdana"/>
          <w:b/>
          <w:sz w:val="36"/>
          <w:szCs w:val="36"/>
          <w:lang w:val="en-US"/>
        </w:rPr>
        <w:t>s one thing increases, so does another</w:t>
      </w:r>
    </w:p>
    <w:p w14:paraId="4C3858AD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28AEBC37" w14:textId="77777777" w:rsidR="001D7CE2" w:rsidRPr="00F66042" w:rsidRDefault="00B703C6" w:rsidP="001D7CE2">
      <w:pPr>
        <w:rPr>
          <w:rFonts w:ascii="Verdana" w:hAnsi="Verdana"/>
          <w:b/>
          <w:sz w:val="36"/>
          <w:szCs w:val="36"/>
          <w:u w:val="single"/>
          <w:lang w:val="en-US"/>
        </w:rPr>
      </w:pPr>
      <w:r>
        <w:rPr>
          <w:noProof/>
        </w:rPr>
        <w:pict w14:anchorId="23F8083F">
          <v:shape id="_x0000_s1451" type="#_x0000_t75" alt="" style="position:absolute;margin-left:456pt;margin-top:1.4pt;width:252pt;height:219.6pt;z-index:-2">
            <v:imagedata r:id="rId9" r:href="rId10" croptop="2463f"/>
          </v:shape>
        </w:pict>
      </w:r>
      <w:r w:rsidR="001D7CE2" w:rsidRPr="00F66042">
        <w:rPr>
          <w:rFonts w:ascii="Verdana" w:hAnsi="Verdana"/>
          <w:b/>
          <w:sz w:val="36"/>
          <w:szCs w:val="36"/>
          <w:u w:val="single"/>
          <w:lang w:val="en-US"/>
        </w:rPr>
        <w:t>Inverse proportion:</w:t>
      </w:r>
    </w:p>
    <w:p w14:paraId="52775BE0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t>A</w:t>
      </w:r>
      <w:r w:rsidRPr="00F66042">
        <w:rPr>
          <w:rFonts w:ascii="Verdana" w:hAnsi="Verdana"/>
          <w:b/>
          <w:sz w:val="36"/>
          <w:szCs w:val="36"/>
          <w:lang w:val="en-US"/>
        </w:rPr>
        <w:t xml:space="preserve"> as one thing increases, another decreases</w:t>
      </w:r>
    </w:p>
    <w:p w14:paraId="480C8EAB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24CA1E59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78FB0935" w14:textId="77777777" w:rsidR="00B703C6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 xml:space="preserve">6 workers take 12hr to dig a ditch. </w:t>
      </w:r>
    </w:p>
    <w:p w14:paraId="519D1E07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>How long will 15 workers take?</w:t>
      </w:r>
    </w:p>
    <w:p w14:paraId="1395E26A" w14:textId="77777777" w:rsidR="001D7CE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781BB740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5A51FBAC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 xml:space="preserve">Hints: </w:t>
      </w:r>
    </w:p>
    <w:p w14:paraId="1630E535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 xml:space="preserve">What is the value of 1 </w:t>
      </w:r>
      <w:proofErr w:type="gramStart"/>
      <w:r w:rsidRPr="00F66042">
        <w:rPr>
          <w:rFonts w:ascii="Verdana" w:hAnsi="Verdana"/>
          <w:b/>
          <w:sz w:val="36"/>
          <w:szCs w:val="36"/>
          <w:lang w:val="en-US"/>
        </w:rPr>
        <w:t>item</w:t>
      </w:r>
      <w:proofErr w:type="gramEnd"/>
    </w:p>
    <w:p w14:paraId="6CD5CF0F" w14:textId="77777777" w:rsidR="001D7CE2" w:rsidRPr="00F6604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 xml:space="preserve">Estimate the value of 1 item – will it </w:t>
      </w:r>
      <w:proofErr w:type="gramStart"/>
      <w:r w:rsidRPr="00F66042">
        <w:rPr>
          <w:rFonts w:ascii="Verdana" w:hAnsi="Verdana"/>
          <w:b/>
          <w:sz w:val="36"/>
          <w:szCs w:val="36"/>
          <w:lang w:val="en-US"/>
        </w:rPr>
        <w:t>be more or less</w:t>
      </w:r>
      <w:proofErr w:type="gramEnd"/>
      <w:r w:rsidRPr="00F66042">
        <w:rPr>
          <w:rFonts w:ascii="Verdana" w:hAnsi="Verdana"/>
          <w:b/>
          <w:sz w:val="36"/>
          <w:szCs w:val="36"/>
          <w:lang w:val="en-US"/>
        </w:rPr>
        <w:t>? Do we divide or multiply?</w:t>
      </w:r>
    </w:p>
    <w:p w14:paraId="6175641D" w14:textId="77777777" w:rsidR="001D7CE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sz w:val="36"/>
          <w:szCs w:val="36"/>
          <w:lang w:val="en-US"/>
        </w:rPr>
        <w:t xml:space="preserve">Estimate the answer – will it </w:t>
      </w:r>
      <w:proofErr w:type="gramStart"/>
      <w:r w:rsidRPr="00F66042">
        <w:rPr>
          <w:rFonts w:ascii="Verdana" w:hAnsi="Verdana"/>
          <w:b/>
          <w:sz w:val="36"/>
          <w:szCs w:val="36"/>
          <w:lang w:val="en-US"/>
        </w:rPr>
        <w:t>be more or less</w:t>
      </w:r>
      <w:proofErr w:type="gramEnd"/>
      <w:r w:rsidRPr="00F66042">
        <w:rPr>
          <w:rFonts w:ascii="Verdana" w:hAnsi="Verdana"/>
          <w:b/>
          <w:sz w:val="36"/>
          <w:szCs w:val="36"/>
          <w:lang w:val="en-US"/>
        </w:rPr>
        <w:t>? Do we divide or multiply?</w:t>
      </w:r>
    </w:p>
    <w:p w14:paraId="6F8E9B80" w14:textId="77777777" w:rsidR="001D7CE2" w:rsidRPr="00F66042" w:rsidRDefault="001D7CE2" w:rsidP="001D7CE2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br w:type="page"/>
      </w:r>
      <w:r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lastRenderedPageBreak/>
        <w:t>.</w:t>
      </w:r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Proportion Examples</w:t>
      </w:r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2"/>
        <w:gridCol w:w="12236"/>
      </w:tblGrid>
      <w:tr w:rsidR="001D7CE2" w:rsidRPr="00F66042" w14:paraId="4121936B" w14:textId="77777777" w:rsidTr="001D7CE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14:paraId="4CF07E14" w14:textId="575F77E9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Direct Proportion: As one quantity increases so does the other </w:t>
            </w:r>
          </w:p>
        </w:tc>
      </w:tr>
      <w:tr w:rsidR="001D7CE2" w:rsidRPr="00F66042" w14:paraId="44E28F7F" w14:textId="77777777" w:rsidTr="001D7CE2">
        <w:trPr>
          <w:tblCellSpacing w:w="0" w:type="dxa"/>
          <w:jc w:val="center"/>
        </w:trPr>
        <w:tc>
          <w:tcPr>
            <w:tcW w:w="1065" w:type="pct"/>
            <w:shd w:val="clear" w:color="auto" w:fill="FFFF99"/>
          </w:tcPr>
          <w:p w14:paraId="402134A8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Example 1 </w:t>
            </w:r>
          </w:p>
        </w:tc>
        <w:tc>
          <w:tcPr>
            <w:tcW w:w="3935" w:type="pct"/>
            <w:shd w:val="clear" w:color="auto" w:fill="FFFF99"/>
            <w:vAlign w:val="center"/>
          </w:tcPr>
          <w:p w14:paraId="54EDE121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proofErr w:type="spell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eg.</w:t>
            </w:r>
            <w:proofErr w:type="spell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It takes a person 6 minutes to harvest the apples from a tree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 xml:space="preserve">How long will it take to harvest 20 trees? (assume trees similar) </w:t>
            </w:r>
          </w:p>
        </w:tc>
      </w:tr>
      <w:tr w:rsidR="001D7CE2" w:rsidRPr="00F66042" w14:paraId="05C369CA" w14:textId="77777777" w:rsidTr="001D7CE2">
        <w:trPr>
          <w:tblCellSpacing w:w="0" w:type="dxa"/>
          <w:jc w:val="center"/>
        </w:trPr>
        <w:tc>
          <w:tcPr>
            <w:tcW w:w="1065" w:type="pct"/>
            <w:vAlign w:val="center"/>
          </w:tcPr>
          <w:p w14:paraId="42A7D32D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(multiply)</w:t>
            </w: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br/>
              <w:t>More trees = More time</w:t>
            </w:r>
          </w:p>
        </w:tc>
        <w:tc>
          <w:tcPr>
            <w:tcW w:w="3935" w:type="pct"/>
            <w:vAlign w:val="center"/>
          </w:tcPr>
          <w:p w14:paraId="3B5D4F99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1 person = 1 tree = 6 minutes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 xml:space="preserve">1 person = 20 trees = 6 x 20 = 120 minutes (2hr) 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>Answer = 120 minutes (2hr)</w:t>
            </w:r>
          </w:p>
        </w:tc>
      </w:tr>
      <w:tr w:rsidR="001D7CE2" w:rsidRPr="00F66042" w14:paraId="457972B2" w14:textId="77777777" w:rsidTr="001D7CE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14:paraId="34BE2F9E" w14:textId="77777777" w:rsidR="001D7CE2" w:rsidRDefault="001D7CE2" w:rsidP="001D7CE2">
            <w:pPr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</w:pPr>
          </w:p>
          <w:p w14:paraId="7F3593F1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Inverse Proportion: As one quantity increases the other decreases </w:t>
            </w:r>
          </w:p>
        </w:tc>
      </w:tr>
      <w:tr w:rsidR="001D7CE2" w:rsidRPr="00F66042" w14:paraId="5A0BEE48" w14:textId="77777777" w:rsidTr="001D7CE2">
        <w:trPr>
          <w:tblCellSpacing w:w="0" w:type="dxa"/>
          <w:jc w:val="center"/>
        </w:trPr>
        <w:tc>
          <w:tcPr>
            <w:tcW w:w="1065" w:type="pct"/>
            <w:shd w:val="clear" w:color="auto" w:fill="FFFF99"/>
          </w:tcPr>
          <w:p w14:paraId="5F31F11A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Example 2 </w:t>
            </w:r>
          </w:p>
        </w:tc>
        <w:tc>
          <w:tcPr>
            <w:tcW w:w="3935" w:type="pct"/>
            <w:shd w:val="clear" w:color="auto" w:fill="FFFF99"/>
            <w:vAlign w:val="center"/>
          </w:tcPr>
          <w:p w14:paraId="19FB5581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proofErr w:type="spell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eg.</w:t>
            </w:r>
            <w:proofErr w:type="spell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It takes a person 48 minutes to harvest a row of apple trees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 xml:space="preserve">How long will it take 4 people to harvest a row? (assume rows similar) </w:t>
            </w:r>
          </w:p>
        </w:tc>
      </w:tr>
      <w:tr w:rsidR="001D7CE2" w:rsidRPr="00F66042" w14:paraId="27166FAF" w14:textId="77777777" w:rsidTr="001D7CE2">
        <w:trPr>
          <w:tblCellSpacing w:w="0" w:type="dxa"/>
          <w:jc w:val="center"/>
        </w:trPr>
        <w:tc>
          <w:tcPr>
            <w:tcW w:w="1065" w:type="pct"/>
            <w:vAlign w:val="center"/>
          </w:tcPr>
          <w:p w14:paraId="16C137BF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G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iven </w:t>
            </w:r>
          </w:p>
        </w:tc>
        <w:tc>
          <w:tcPr>
            <w:tcW w:w="3935" w:type="pct"/>
            <w:vAlign w:val="center"/>
          </w:tcPr>
          <w:p w14:paraId="0D8449F8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1 person = 1 row = 48 minutes</w:t>
            </w:r>
          </w:p>
        </w:tc>
      </w:tr>
      <w:tr w:rsidR="001D7CE2" w:rsidRPr="00F66042" w14:paraId="6E200BEF" w14:textId="77777777" w:rsidTr="001D7CE2">
        <w:trPr>
          <w:tblCellSpacing w:w="0" w:type="dxa"/>
          <w:jc w:val="center"/>
        </w:trPr>
        <w:tc>
          <w:tcPr>
            <w:tcW w:w="1065" w:type="pct"/>
            <w:vAlign w:val="center"/>
          </w:tcPr>
          <w:p w14:paraId="22C75615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(divide)</w:t>
            </w: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br/>
              <w:t>More people = Less time</w:t>
            </w:r>
          </w:p>
        </w:tc>
        <w:tc>
          <w:tcPr>
            <w:tcW w:w="3935" w:type="pct"/>
            <w:vAlign w:val="center"/>
          </w:tcPr>
          <w:p w14:paraId="543E1E5F" w14:textId="585BEC54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4 people = 1 </w:t>
            </w:r>
            <w:proofErr w:type="gram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row</w:t>
            </w:r>
            <w:proofErr w:type="gram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48 ÷ 4 = 12 minutes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 xml:space="preserve">Answer = 12 minutes </w:t>
            </w:r>
          </w:p>
        </w:tc>
      </w:tr>
    </w:tbl>
    <w:p w14:paraId="5E76BF77" w14:textId="77777777" w:rsidR="001D7CE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0C9C2AF3" w14:textId="6A2A38BE" w:rsidR="001D7CE2" w:rsidRPr="00F66042" w:rsidRDefault="001D7CE2" w:rsidP="001D7CE2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lastRenderedPageBreak/>
        <w:t>.</w:t>
      </w:r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Combined Problems</w:t>
      </w:r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5E286346" w14:textId="77777777" w:rsidR="001D7CE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7"/>
        <w:gridCol w:w="11251"/>
      </w:tblGrid>
      <w:tr w:rsidR="001D7CE2" w:rsidRPr="00F66042" w14:paraId="4ADB9BE6" w14:textId="77777777" w:rsidTr="001D7CE2">
        <w:trPr>
          <w:tblCellSpacing w:w="0" w:type="dxa"/>
          <w:jc w:val="center"/>
        </w:trPr>
        <w:tc>
          <w:tcPr>
            <w:tcW w:w="0" w:type="auto"/>
            <w:shd w:val="clear" w:color="auto" w:fill="FFFF99"/>
          </w:tcPr>
          <w:p w14:paraId="4E755AB5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Example 3 </w:t>
            </w:r>
          </w:p>
        </w:tc>
        <w:tc>
          <w:tcPr>
            <w:tcW w:w="3618" w:type="pct"/>
            <w:shd w:val="clear" w:color="auto" w:fill="FFFF99"/>
            <w:vAlign w:val="center"/>
          </w:tcPr>
          <w:p w14:paraId="0725A946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proofErr w:type="spell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eg.</w:t>
            </w:r>
            <w:proofErr w:type="spell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It takes 4 people 32 minutes to harvest 5 rows of pear trees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 xml:space="preserve">How long will it take 2 people to harvest 4 rows? (assume rows similar) </w:t>
            </w:r>
          </w:p>
        </w:tc>
      </w:tr>
      <w:tr w:rsidR="001D7CE2" w:rsidRPr="00F66042" w14:paraId="4FA5795A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5F8AC9B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18" w:type="pct"/>
            <w:vAlign w:val="center"/>
          </w:tcPr>
          <w:p w14:paraId="10029F49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</w:tr>
      <w:tr w:rsidR="001D7CE2" w:rsidRPr="00F66042" w14:paraId="1D153843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A2D56A0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Information given </w:t>
            </w:r>
          </w:p>
        </w:tc>
        <w:tc>
          <w:tcPr>
            <w:tcW w:w="3618" w:type="pct"/>
            <w:vAlign w:val="center"/>
          </w:tcPr>
          <w:p w14:paraId="5861054D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4 people = 5 rows = 32 minutes</w:t>
            </w:r>
          </w:p>
        </w:tc>
      </w:tr>
      <w:tr w:rsidR="001D7CE2" w:rsidRPr="00F66042" w14:paraId="58002CFD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21C1B49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Less people = More time </w:t>
            </w:r>
          </w:p>
        </w:tc>
        <w:tc>
          <w:tcPr>
            <w:tcW w:w="3618" w:type="pct"/>
            <w:vAlign w:val="center"/>
          </w:tcPr>
          <w:p w14:paraId="1B4F9B29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2 people = 5 rows = 64 minutes</w:t>
            </w:r>
          </w:p>
        </w:tc>
      </w:tr>
      <w:tr w:rsidR="001D7CE2" w:rsidRPr="00F66042" w14:paraId="0B98B7AB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9CACF7D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>Less rows = Less time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</w:t>
            </w:r>
          </w:p>
        </w:tc>
        <w:tc>
          <w:tcPr>
            <w:tcW w:w="3618" w:type="pct"/>
            <w:vAlign w:val="center"/>
          </w:tcPr>
          <w:p w14:paraId="14869F44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2 people = 1 </w:t>
            </w:r>
            <w:proofErr w:type="gram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row</w:t>
            </w:r>
            <w:proofErr w:type="gram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= 12.8 minutes</w:t>
            </w:r>
          </w:p>
        </w:tc>
      </w:tr>
      <w:tr w:rsidR="001D7CE2" w:rsidRPr="00F66042" w14:paraId="1B435C2F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CCAC4ED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>More rows = More time</w:t>
            </w:r>
          </w:p>
        </w:tc>
        <w:tc>
          <w:tcPr>
            <w:tcW w:w="3618" w:type="pct"/>
            <w:vAlign w:val="center"/>
          </w:tcPr>
          <w:p w14:paraId="09F1C5F1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2 people = 4 rows = 51.2 minutes</w:t>
            </w:r>
          </w:p>
        </w:tc>
      </w:tr>
      <w:tr w:rsidR="001D7CE2" w:rsidRPr="00F66042" w14:paraId="72C6EF14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234424E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18" w:type="pct"/>
            <w:vAlign w:val="center"/>
          </w:tcPr>
          <w:p w14:paraId="29E06BE6" w14:textId="77777777" w:rsidR="001D7CE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Answer = 51.2 minutes</w:t>
            </w:r>
          </w:p>
          <w:p w14:paraId="21982DED" w14:textId="77777777" w:rsidR="001D7CE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  <w:p w14:paraId="66269FA2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</w:tbl>
    <w:p w14:paraId="54CEBB50" w14:textId="77777777" w:rsidR="001D7CE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p w14:paraId="19F4DF61" w14:textId="77777777" w:rsidR="001D7CE2" w:rsidRPr="00F66042" w:rsidRDefault="001D7CE2" w:rsidP="001D7CE2">
      <w:pPr>
        <w:jc w:val="center"/>
        <w:rPr>
          <w:rFonts w:ascii="Verdana" w:hAnsi="Verdana"/>
          <w:b/>
          <w:sz w:val="36"/>
          <w:szCs w:val="36"/>
          <w:lang w:val="en-US"/>
        </w:rPr>
      </w:pPr>
      <w:r>
        <w:rPr>
          <w:rFonts w:ascii="Verdana" w:hAnsi="Verdana"/>
          <w:b/>
          <w:sz w:val="36"/>
          <w:szCs w:val="36"/>
          <w:lang w:val="en-US"/>
        </w:rPr>
        <w:br w:type="page"/>
      </w:r>
      <w:r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lastRenderedPageBreak/>
        <w:t>.</w:t>
      </w:r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    </w:t>
      </w:r>
      <w:r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>Combined Problems</w:t>
      </w:r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proofErr w:type="gramStart"/>
      <w:r w:rsidRPr="00F66042">
        <w:rPr>
          <w:rFonts w:ascii="Verdana" w:hAnsi="Verdana"/>
          <w:b/>
          <w:sz w:val="36"/>
          <w:szCs w:val="36"/>
          <w:bdr w:val="thinThickSmallGap" w:sz="24" w:space="0" w:color="0000FF" w:shadow="1"/>
          <w:lang w:val="en-US"/>
        </w:rPr>
        <w:t xml:space="preserve">  </w:t>
      </w:r>
      <w:r w:rsidRPr="00F66042">
        <w:rPr>
          <w:rFonts w:ascii="Verdana" w:hAnsi="Verdana"/>
          <w:b/>
          <w:color w:val="FFFFFF"/>
          <w:sz w:val="36"/>
          <w:szCs w:val="36"/>
          <w:bdr w:val="thinThickSmallGap" w:sz="24" w:space="0" w:color="0000FF" w:shadow="1"/>
          <w:lang w:val="en-US"/>
        </w:rPr>
        <w:t>.</w:t>
      </w:r>
      <w:proofErr w:type="gramEnd"/>
    </w:p>
    <w:p w14:paraId="622A549E" w14:textId="70CFB400" w:rsidR="001D7CE2" w:rsidRDefault="001D7CE2" w:rsidP="001D7CE2">
      <w:pPr>
        <w:rPr>
          <w:rFonts w:ascii="Verdana" w:hAnsi="Verdana"/>
          <w:b/>
          <w:sz w:val="36"/>
          <w:szCs w:val="36"/>
          <w:lang w:val="en-US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7"/>
        <w:gridCol w:w="11251"/>
      </w:tblGrid>
      <w:tr w:rsidR="001D7CE2" w:rsidRPr="00F66042" w14:paraId="72C7DABE" w14:textId="77777777" w:rsidTr="001D7CE2">
        <w:trPr>
          <w:tblCellSpacing w:w="0" w:type="dxa"/>
          <w:jc w:val="center"/>
        </w:trPr>
        <w:tc>
          <w:tcPr>
            <w:tcW w:w="0" w:type="auto"/>
            <w:shd w:val="clear" w:color="auto" w:fill="FFFF99"/>
          </w:tcPr>
          <w:p w14:paraId="0CFD1D13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Example 4 </w:t>
            </w:r>
          </w:p>
        </w:tc>
        <w:tc>
          <w:tcPr>
            <w:tcW w:w="3618" w:type="pct"/>
            <w:shd w:val="clear" w:color="auto" w:fill="FFFF99"/>
            <w:vAlign w:val="center"/>
          </w:tcPr>
          <w:p w14:paraId="6551160D" w14:textId="77777777" w:rsidR="001D7CE2" w:rsidRPr="00F66042" w:rsidRDefault="001D7CE2" w:rsidP="002C7C5A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proofErr w:type="spell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eg.</w:t>
            </w:r>
            <w:proofErr w:type="spell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It takes 8 people 35 minutes to harvest </w:t>
            </w:r>
            <w:proofErr w:type="gramStart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a 6 rows of apricot trees</w:t>
            </w:r>
            <w:proofErr w:type="gramEnd"/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.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>5 people have 2hr o</w:t>
            </w:r>
            <w:r w:rsidR="002C7C5A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f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 time available. </w:t>
            </w: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br/>
              <w:t xml:space="preserve">How many rows can they harvest? (assume rows similar) </w:t>
            </w:r>
          </w:p>
        </w:tc>
      </w:tr>
      <w:tr w:rsidR="001D7CE2" w:rsidRPr="00F66042" w14:paraId="33C9CFFF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2062B4C" w14:textId="77777777" w:rsidR="00054FDA" w:rsidRDefault="00054FDA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  <w:p w14:paraId="221E9A47" w14:textId="2FC13475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Information given </w:t>
            </w:r>
          </w:p>
        </w:tc>
        <w:tc>
          <w:tcPr>
            <w:tcW w:w="3618" w:type="pct"/>
            <w:vAlign w:val="center"/>
          </w:tcPr>
          <w:p w14:paraId="0B115A81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8 people = 6 rows = 35 minutes</w:t>
            </w:r>
          </w:p>
        </w:tc>
      </w:tr>
      <w:tr w:rsidR="001D7CE2" w:rsidRPr="00F66042" w14:paraId="558D61E6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03D27E7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 xml:space="preserve">Less people = More time </w:t>
            </w:r>
          </w:p>
        </w:tc>
        <w:tc>
          <w:tcPr>
            <w:tcW w:w="3618" w:type="pct"/>
            <w:vAlign w:val="center"/>
          </w:tcPr>
          <w:p w14:paraId="2530A096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1 person = 6 rows = 280 minutes</w:t>
            </w:r>
          </w:p>
        </w:tc>
      </w:tr>
      <w:tr w:rsidR="001D7CE2" w:rsidRPr="00F66042" w14:paraId="378CD761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BF1925E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FF"/>
                <w:sz w:val="36"/>
                <w:szCs w:val="36"/>
                <w:lang w:eastAsia="en-AU"/>
              </w:rPr>
              <w:t>More people = Less time</w:t>
            </w:r>
          </w:p>
        </w:tc>
        <w:tc>
          <w:tcPr>
            <w:tcW w:w="3618" w:type="pct"/>
            <w:vAlign w:val="center"/>
          </w:tcPr>
          <w:p w14:paraId="6D88E382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5 people = 6 rows = 56 minutes</w:t>
            </w:r>
          </w:p>
        </w:tc>
      </w:tr>
      <w:tr w:rsidR="001D7CE2" w:rsidRPr="00F66042" w14:paraId="37EDA255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12F8678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Less time = Less rows </w:t>
            </w:r>
          </w:p>
        </w:tc>
        <w:tc>
          <w:tcPr>
            <w:tcW w:w="3618" w:type="pct"/>
            <w:vAlign w:val="center"/>
          </w:tcPr>
          <w:p w14:paraId="07468875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5 people = 6/56 rows = 1 minute</w:t>
            </w:r>
          </w:p>
        </w:tc>
      </w:tr>
      <w:tr w:rsidR="001D7CE2" w:rsidRPr="00F66042" w14:paraId="393FA30B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27968B4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FF0000"/>
                <w:sz w:val="36"/>
                <w:szCs w:val="36"/>
                <w:lang w:eastAsia="en-AU"/>
              </w:rPr>
              <w:t xml:space="preserve">More time = More rows </w:t>
            </w:r>
          </w:p>
        </w:tc>
        <w:tc>
          <w:tcPr>
            <w:tcW w:w="3618" w:type="pct"/>
            <w:vAlign w:val="center"/>
          </w:tcPr>
          <w:p w14:paraId="76B2825A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5 people = 12.857 rows = 120 minutes</w:t>
            </w:r>
          </w:p>
        </w:tc>
      </w:tr>
      <w:tr w:rsidR="001D7CE2" w:rsidRPr="00F66042" w14:paraId="356F4C24" w14:textId="77777777" w:rsidTr="001D7CE2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95EA9A6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3618" w:type="pct"/>
            <w:vAlign w:val="center"/>
          </w:tcPr>
          <w:p w14:paraId="1F9F182D" w14:textId="77777777" w:rsidR="001D7CE2" w:rsidRPr="00F66042" w:rsidRDefault="001D7CE2" w:rsidP="001D7CE2">
            <w:pPr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6042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  <w:lang w:eastAsia="en-AU"/>
              </w:rPr>
              <w:t xml:space="preserve">Answer = 12.9 rows (almost thirteen) </w:t>
            </w:r>
          </w:p>
        </w:tc>
      </w:tr>
    </w:tbl>
    <w:p w14:paraId="7D766196" w14:textId="09098431" w:rsidR="00CB3551" w:rsidRPr="00054FDA" w:rsidRDefault="00CB3551" w:rsidP="005D1C03">
      <w:pPr>
        <w:rPr>
          <w:rFonts w:ascii="Verdana" w:hAnsi="Verdana"/>
          <w:b/>
          <w:sz w:val="36"/>
          <w:szCs w:val="36"/>
          <w:lang w:val="en-US"/>
        </w:rPr>
      </w:pPr>
    </w:p>
    <w:sectPr w:rsidR="00CB3551" w:rsidRPr="00054FDA" w:rsidSect="00054FDA">
      <w:footerReference w:type="default" r:id="rId11"/>
      <w:pgSz w:w="16838" w:h="11906" w:orient="landscape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EE51" w14:textId="77777777" w:rsidR="006F330C" w:rsidRDefault="006F330C" w:rsidP="00054FDA">
      <w:r>
        <w:separator/>
      </w:r>
    </w:p>
  </w:endnote>
  <w:endnote w:type="continuationSeparator" w:id="0">
    <w:p w14:paraId="1E59217D" w14:textId="77777777" w:rsidR="006F330C" w:rsidRDefault="006F330C" w:rsidP="0005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FE92" w14:textId="1136EE22" w:rsidR="00054FDA" w:rsidRDefault="00054FDA">
    <w:pPr>
      <w:pStyle w:val="Footer"/>
    </w:pPr>
    <w:r w:rsidRPr="00054FDA">
      <w:rPr>
        <w:rFonts w:ascii="Calibri" w:hAnsi="Calibri"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4161" w14:textId="77777777" w:rsidR="006F330C" w:rsidRDefault="006F330C" w:rsidP="00054FDA">
      <w:r>
        <w:separator/>
      </w:r>
    </w:p>
  </w:footnote>
  <w:footnote w:type="continuationSeparator" w:id="0">
    <w:p w14:paraId="53C7962C" w14:textId="77777777" w:rsidR="006F330C" w:rsidRDefault="006F330C" w:rsidP="0005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2B2"/>
    <w:multiLevelType w:val="hybridMultilevel"/>
    <w:tmpl w:val="83AE4E0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69D2"/>
    <w:multiLevelType w:val="hybridMultilevel"/>
    <w:tmpl w:val="9E386AEE"/>
    <w:lvl w:ilvl="0" w:tplc="9EA24C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9625D"/>
    <w:multiLevelType w:val="hybridMultilevel"/>
    <w:tmpl w:val="961AD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4F30"/>
    <w:multiLevelType w:val="hybridMultilevel"/>
    <w:tmpl w:val="13B42CB2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15958"/>
    <w:multiLevelType w:val="hybridMultilevel"/>
    <w:tmpl w:val="1CEA7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75499"/>
    <w:multiLevelType w:val="hybridMultilevel"/>
    <w:tmpl w:val="A0C095E2"/>
    <w:lvl w:ilvl="0" w:tplc="63E837D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C58C0"/>
    <w:multiLevelType w:val="hybridMultilevel"/>
    <w:tmpl w:val="468841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tzQyMrIwM7EwsTRV0lEKTi0uzszPAykwrAUA6diqqSwAAAA="/>
  </w:docVars>
  <w:rsids>
    <w:rsidRoot w:val="00190152"/>
    <w:rsid w:val="00020662"/>
    <w:rsid w:val="00043B4F"/>
    <w:rsid w:val="00054FDA"/>
    <w:rsid w:val="00075B2D"/>
    <w:rsid w:val="000767CE"/>
    <w:rsid w:val="000D7B38"/>
    <w:rsid w:val="0011322C"/>
    <w:rsid w:val="00125EFF"/>
    <w:rsid w:val="00156F50"/>
    <w:rsid w:val="00190152"/>
    <w:rsid w:val="00195012"/>
    <w:rsid w:val="001D7CE2"/>
    <w:rsid w:val="001F1144"/>
    <w:rsid w:val="00274E85"/>
    <w:rsid w:val="0028240D"/>
    <w:rsid w:val="002825D6"/>
    <w:rsid w:val="002A3FAA"/>
    <w:rsid w:val="002B19A6"/>
    <w:rsid w:val="002C6303"/>
    <w:rsid w:val="002C7C5A"/>
    <w:rsid w:val="00305CE2"/>
    <w:rsid w:val="00324D0D"/>
    <w:rsid w:val="003B3837"/>
    <w:rsid w:val="00415C4D"/>
    <w:rsid w:val="0043600B"/>
    <w:rsid w:val="00454E74"/>
    <w:rsid w:val="00457564"/>
    <w:rsid w:val="004620DF"/>
    <w:rsid w:val="004A1710"/>
    <w:rsid w:val="004C3390"/>
    <w:rsid w:val="004F171F"/>
    <w:rsid w:val="004F64BC"/>
    <w:rsid w:val="0053471A"/>
    <w:rsid w:val="00562F10"/>
    <w:rsid w:val="005673BA"/>
    <w:rsid w:val="00576FBE"/>
    <w:rsid w:val="00586896"/>
    <w:rsid w:val="00596535"/>
    <w:rsid w:val="005A58E4"/>
    <w:rsid w:val="005B3371"/>
    <w:rsid w:val="005C382B"/>
    <w:rsid w:val="005C390E"/>
    <w:rsid w:val="005D1C03"/>
    <w:rsid w:val="006010C8"/>
    <w:rsid w:val="00612F64"/>
    <w:rsid w:val="006C4269"/>
    <w:rsid w:val="006F330C"/>
    <w:rsid w:val="006F4EFC"/>
    <w:rsid w:val="00704338"/>
    <w:rsid w:val="00712032"/>
    <w:rsid w:val="00726DD1"/>
    <w:rsid w:val="00740089"/>
    <w:rsid w:val="00757FC2"/>
    <w:rsid w:val="00815A1A"/>
    <w:rsid w:val="00830BD9"/>
    <w:rsid w:val="00922649"/>
    <w:rsid w:val="00923462"/>
    <w:rsid w:val="00925D05"/>
    <w:rsid w:val="009301C3"/>
    <w:rsid w:val="00940A4C"/>
    <w:rsid w:val="00977596"/>
    <w:rsid w:val="009825A0"/>
    <w:rsid w:val="009C276E"/>
    <w:rsid w:val="00A403E9"/>
    <w:rsid w:val="00A5281E"/>
    <w:rsid w:val="00A53FAC"/>
    <w:rsid w:val="00A6152F"/>
    <w:rsid w:val="00A96FCC"/>
    <w:rsid w:val="00AF43F6"/>
    <w:rsid w:val="00B4101C"/>
    <w:rsid w:val="00B703C6"/>
    <w:rsid w:val="00BA41E7"/>
    <w:rsid w:val="00BB5311"/>
    <w:rsid w:val="00C072FC"/>
    <w:rsid w:val="00C104B6"/>
    <w:rsid w:val="00C15F3D"/>
    <w:rsid w:val="00C33394"/>
    <w:rsid w:val="00C37410"/>
    <w:rsid w:val="00C41B4F"/>
    <w:rsid w:val="00C674BD"/>
    <w:rsid w:val="00C73C43"/>
    <w:rsid w:val="00CA12CD"/>
    <w:rsid w:val="00CB3551"/>
    <w:rsid w:val="00CC78E7"/>
    <w:rsid w:val="00D43984"/>
    <w:rsid w:val="00DA3475"/>
    <w:rsid w:val="00DC56EB"/>
    <w:rsid w:val="00DF5201"/>
    <w:rsid w:val="00E71C7C"/>
    <w:rsid w:val="00E71C92"/>
    <w:rsid w:val="00E868BE"/>
    <w:rsid w:val="00E964C3"/>
    <w:rsid w:val="00EC130F"/>
    <w:rsid w:val="00EF3E4A"/>
    <w:rsid w:val="00F42128"/>
    <w:rsid w:val="00F42442"/>
    <w:rsid w:val="00F8605F"/>
    <w:rsid w:val="00FA7CF5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2"/>
    <o:shapelayout v:ext="edit">
      <o:idmap v:ext="edit" data="1"/>
    </o:shapelayout>
  </w:shapeDefaults>
  <w:decimalSymbol w:val="."/>
  <w:listSeparator w:val=","/>
  <w14:docId w14:val="2F9D9E09"/>
  <w15:chartTrackingRefBased/>
  <w15:docId w15:val="{46F40907-C326-49CA-B5DF-22C721F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46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4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4FDA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054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4FDA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working/Websites/Mathematics/Year_11/AS1.7_Number/Number_Images/images_proportion/Y11_7_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../../../working/Websites/Mathematics/Year_11/AS1.7_Number/Number_Images/images_proportion/Y11_7_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2208</CharactersWithSpaces>
  <SharedDoc>false</SharedDoc>
  <HLinks>
    <vt:vector size="12" baseType="variant">
      <vt:variant>
        <vt:i4>589912</vt:i4>
      </vt:variant>
      <vt:variant>
        <vt:i4>-1</vt:i4>
      </vt:variant>
      <vt:variant>
        <vt:i4>1451</vt:i4>
      </vt:variant>
      <vt:variant>
        <vt:i4>1</vt:i4>
      </vt:variant>
      <vt:variant>
        <vt:lpwstr>C:\working\Websites\Mathematics\Year_11\AS1.7_Number\Number_Images\images_proportion\Y11_7_4.gif</vt:lpwstr>
      </vt:variant>
      <vt:variant>
        <vt:lpwstr/>
      </vt:variant>
      <vt:variant>
        <vt:i4>917592</vt:i4>
      </vt:variant>
      <vt:variant>
        <vt:i4>-1</vt:i4>
      </vt:variant>
      <vt:variant>
        <vt:i4>1450</vt:i4>
      </vt:variant>
      <vt:variant>
        <vt:i4>1</vt:i4>
      </vt:variant>
      <vt:variant>
        <vt:lpwstr>C:\working\Websites\Mathematics\Year_11\AS1.7_Number\Number_Images\images_proportion\Y11_7_3.gif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maxr</dc:creator>
  <cp:keywords/>
  <dc:description/>
  <cp:lastModifiedBy>Ben Crawford</cp:lastModifiedBy>
  <cp:revision>2</cp:revision>
  <cp:lastPrinted>2004-06-23T03:14:00Z</cp:lastPrinted>
  <dcterms:created xsi:type="dcterms:W3CDTF">2020-07-04T23:34:00Z</dcterms:created>
  <dcterms:modified xsi:type="dcterms:W3CDTF">2020-07-04T23:34:00Z</dcterms:modified>
</cp:coreProperties>
</file>